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1C2" w:rsidRPr="004471C2" w:rsidRDefault="004471C2" w:rsidP="004471C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Bytoń</w:t>
      </w:r>
      <w:r w:rsidRPr="004471C2">
        <w:rPr>
          <w:rFonts w:ascii="Times New Roman" w:eastAsia="Times New Roman" w:hAnsi="Times New Roman" w:cs="Times New Roman"/>
          <w:sz w:val="24"/>
          <w:szCs w:val="24"/>
          <w:lang w:eastAsia="pl-PL"/>
        </w:rPr>
        <w:t>, dnia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 września</w:t>
      </w:r>
      <w:r w:rsidRPr="004471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4471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</w:p>
    <w:p w:rsidR="004471C2" w:rsidRPr="004471C2" w:rsidRDefault="004471C2" w:rsidP="00447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1C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471C2" w:rsidRPr="004471C2" w:rsidRDefault="004471C2" w:rsidP="004471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p.o.</w:t>
      </w:r>
      <w:r w:rsidRPr="004471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Kierownika Gminne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 Ośrodka Pomocy Społecznej w Bytoniu</w:t>
      </w:r>
      <w:r w:rsidRPr="004471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ogłasza nabór na wolne stanowisko –</w:t>
      </w:r>
      <w:r w:rsidRPr="004471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Główny Księgowy</w:t>
      </w:r>
      <w:r w:rsidRPr="004471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w Gminnym  Ośrodku Pomocy Społecznej 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Bytoniu</w:t>
      </w:r>
      <w:r w:rsidRPr="004471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4471C2" w:rsidRPr="004471C2" w:rsidRDefault="004471C2" w:rsidP="00447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471C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471C2" w:rsidRPr="003D2320" w:rsidRDefault="004471C2" w:rsidP="003D2320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23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i adres jednostki (miejsce wykonania pracy)</w:t>
      </w:r>
    </w:p>
    <w:p w:rsidR="004471C2" w:rsidRPr="004471C2" w:rsidRDefault="004471C2" w:rsidP="00447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1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Gminny Ośrodek Pomocy Społecznej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Bytoniu</w:t>
      </w:r>
      <w:r w:rsidRPr="004471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Bytoń 72</w:t>
      </w:r>
      <w:r w:rsidRPr="004471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tel.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(54) 285 13 27</w:t>
      </w:r>
    </w:p>
    <w:p w:rsidR="004471C2" w:rsidRPr="004471C2" w:rsidRDefault="004471C2" w:rsidP="004471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1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Wymiar czasu pracy</w:t>
      </w:r>
      <w:r w:rsidRPr="004471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903D23">
        <w:rPr>
          <w:rFonts w:ascii="Times New Roman" w:eastAsia="Times New Roman" w:hAnsi="Times New Roman" w:cs="Times New Roman"/>
          <w:sz w:val="24"/>
          <w:szCs w:val="24"/>
          <w:lang w:eastAsia="pl-PL"/>
        </w:rPr>
        <w:t>pełny</w:t>
      </w:r>
      <w:r w:rsidRPr="004471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etat.</w:t>
      </w:r>
    </w:p>
    <w:p w:rsidR="004471C2" w:rsidRPr="004471C2" w:rsidRDefault="004471C2" w:rsidP="004471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1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Rodzaj umowy </w:t>
      </w:r>
      <w:r w:rsidRPr="004471C2">
        <w:rPr>
          <w:rFonts w:ascii="Times New Roman" w:eastAsia="Times New Roman" w:hAnsi="Times New Roman" w:cs="Times New Roman"/>
          <w:sz w:val="24"/>
          <w:szCs w:val="24"/>
          <w:lang w:eastAsia="pl-PL"/>
        </w:rPr>
        <w:t>- umowa o pracę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czas określony w celu zastępstwa pracownika w czasie jego usprawiedliwionej nieobecności w pracy</w:t>
      </w:r>
    </w:p>
    <w:p w:rsidR="004471C2" w:rsidRPr="004471C2" w:rsidRDefault="004471C2" w:rsidP="004471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1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Planowany termin zatrudnienia </w:t>
      </w:r>
      <w:r w:rsidRPr="004471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01.11</w:t>
      </w:r>
      <w:r w:rsidRPr="004471C2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 </w:t>
      </w:r>
      <w:r w:rsidRPr="004471C2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4471C2" w:rsidRPr="003D2320" w:rsidRDefault="004471C2" w:rsidP="003D2320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23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formalne</w:t>
      </w:r>
      <w:r w:rsidR="003D23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4471C2" w:rsidRPr="004471C2" w:rsidRDefault="004471C2" w:rsidP="006D0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1C2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Kandydatem, zgodnie z art. 54 ustawy  z dnia 27 sierpnia 2009r.,o finansach publicznych (tekst jednolity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4471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471C2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4471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2019 r. poz. 869 z </w:t>
      </w:r>
      <w:proofErr w:type="spellStart"/>
      <w:r w:rsidRPr="004471C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4471C2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może zostać osoba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</w:t>
      </w:r>
      <w:r w:rsidRPr="004471C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471C2" w:rsidRPr="004471C2" w:rsidRDefault="004471C2" w:rsidP="006D01C5">
      <w:pPr>
        <w:pStyle w:val="Default"/>
        <w:numPr>
          <w:ilvl w:val="0"/>
          <w:numId w:val="11"/>
        </w:numPr>
        <w:jc w:val="both"/>
      </w:pPr>
      <w:r w:rsidRPr="004471C2">
        <w:t xml:space="preserve">ma obywatelstwo państwa członkowskiego Unii Europejskiej, Konfederacji Szwajcarskiej lub państwa członkowskiego Europejskiego Porozumienia o Wolnym Handlu (EFTA) – strony umowy o Europejskim Obszarze Gospodarczym, chyba że odrębne ustawy uzależniają zatrudnienie w jednostce sektora finansów publicznych od posiadania obywatelstwa polskiego; </w:t>
      </w:r>
    </w:p>
    <w:p w:rsidR="004471C2" w:rsidRPr="004471C2" w:rsidRDefault="004471C2" w:rsidP="006D01C5">
      <w:pPr>
        <w:pStyle w:val="Default"/>
        <w:numPr>
          <w:ilvl w:val="0"/>
          <w:numId w:val="11"/>
        </w:numPr>
        <w:jc w:val="both"/>
      </w:pPr>
      <w:r w:rsidRPr="004471C2">
        <w:t>ma pełną zdolność do czynności prawnych oraz korzysta z pełni praw publicznych;</w:t>
      </w:r>
    </w:p>
    <w:p w:rsidR="004471C2" w:rsidRPr="004471C2" w:rsidRDefault="004471C2" w:rsidP="006D01C5">
      <w:pPr>
        <w:pStyle w:val="Default"/>
        <w:numPr>
          <w:ilvl w:val="0"/>
          <w:numId w:val="11"/>
        </w:numPr>
        <w:jc w:val="both"/>
      </w:pPr>
      <w:r w:rsidRPr="004471C2">
        <w:t xml:space="preserve">nie była prawomocnie skazana za przestępstwo przeciwko mieniu, przeciwko obrotowi gospodarczemu, przeciwko działalności instytucji państwowych oraz samorządu terytorialnego, przeciwko wiarygodności dokumentów lub za przestępstwo skarbowe; </w:t>
      </w:r>
    </w:p>
    <w:p w:rsidR="004471C2" w:rsidRPr="004471C2" w:rsidRDefault="004471C2" w:rsidP="006D01C5">
      <w:pPr>
        <w:pStyle w:val="Default"/>
        <w:numPr>
          <w:ilvl w:val="0"/>
          <w:numId w:val="11"/>
        </w:numPr>
        <w:jc w:val="both"/>
      </w:pPr>
      <w:r w:rsidRPr="004471C2">
        <w:t xml:space="preserve">posiada znajomość języka polskiego w mowie i piśmie w zakresie koniecznym do wykonywania obowiązków głównego księgowego; </w:t>
      </w:r>
    </w:p>
    <w:p w:rsidR="004471C2" w:rsidRPr="004471C2" w:rsidRDefault="004471C2" w:rsidP="006D01C5">
      <w:pPr>
        <w:pStyle w:val="Default"/>
        <w:numPr>
          <w:ilvl w:val="0"/>
          <w:numId w:val="11"/>
        </w:numPr>
        <w:jc w:val="both"/>
      </w:pPr>
      <w:r w:rsidRPr="004471C2">
        <w:t xml:space="preserve">spełnia jeden z poniższych warunków: </w:t>
      </w:r>
    </w:p>
    <w:p w:rsidR="004471C2" w:rsidRPr="004471C2" w:rsidRDefault="004471C2" w:rsidP="006D01C5">
      <w:pPr>
        <w:pStyle w:val="Default"/>
        <w:numPr>
          <w:ilvl w:val="1"/>
          <w:numId w:val="1"/>
        </w:numPr>
        <w:jc w:val="both"/>
      </w:pPr>
      <w:r w:rsidRPr="004471C2">
        <w:t xml:space="preserve">ukończyła ekonomiczne jednolite studia magisterskie, ekonomiczne wyższe studia zawodowe, uzupełniające ekonomiczne studia magisterskie lub ekonomiczne studia podyplomowe i posiada co najmniej 3-letnią praktykę w księgowości, </w:t>
      </w:r>
    </w:p>
    <w:p w:rsidR="004471C2" w:rsidRPr="004471C2" w:rsidRDefault="004471C2" w:rsidP="006D01C5">
      <w:pPr>
        <w:pStyle w:val="Default"/>
        <w:numPr>
          <w:ilvl w:val="1"/>
          <w:numId w:val="1"/>
        </w:numPr>
        <w:jc w:val="both"/>
      </w:pPr>
      <w:r w:rsidRPr="004471C2">
        <w:t xml:space="preserve">ukończyła średnią, policealną lub pomaturalną szkołę ekonomiczną i posiada co najmniej 6-letnią praktykę w księgowości, </w:t>
      </w:r>
    </w:p>
    <w:p w:rsidR="004471C2" w:rsidRPr="004471C2" w:rsidRDefault="004471C2" w:rsidP="006D01C5">
      <w:pPr>
        <w:pStyle w:val="Default"/>
        <w:numPr>
          <w:ilvl w:val="1"/>
          <w:numId w:val="1"/>
        </w:numPr>
        <w:jc w:val="both"/>
      </w:pPr>
      <w:r w:rsidRPr="004471C2">
        <w:t xml:space="preserve">jest wpisana do rejestru biegłych rewidentów na podstawie odrębnych przepisów, </w:t>
      </w:r>
    </w:p>
    <w:p w:rsidR="004471C2" w:rsidRDefault="004471C2" w:rsidP="006D01C5">
      <w:pPr>
        <w:pStyle w:val="Default"/>
        <w:numPr>
          <w:ilvl w:val="1"/>
          <w:numId w:val="1"/>
        </w:numPr>
        <w:jc w:val="both"/>
      </w:pPr>
      <w:r w:rsidRPr="004471C2">
        <w:t>posiada certyfikat księgowy uprawniający do usługowego prowadzenia ksiąg rachunkowych albo świadectwo kwalifikacyjne uprawniające do usługowego prowadzenia ksiąg rachunkowych, wydane na podstawie odrębnych przepisów.</w:t>
      </w:r>
    </w:p>
    <w:p w:rsidR="004471C2" w:rsidRDefault="004471C2" w:rsidP="006D01C5">
      <w:pPr>
        <w:pStyle w:val="Default"/>
        <w:jc w:val="both"/>
      </w:pPr>
    </w:p>
    <w:p w:rsidR="004471C2" w:rsidRPr="004471C2" w:rsidRDefault="004471C2" w:rsidP="006D01C5">
      <w:pPr>
        <w:pStyle w:val="Default"/>
        <w:jc w:val="both"/>
      </w:pPr>
      <w:r w:rsidRPr="004471C2">
        <w:rPr>
          <w:rFonts w:eastAsia="Times New Roman"/>
          <w:lang w:eastAsia="pl-PL"/>
        </w:rPr>
        <w:lastRenderedPageBreak/>
        <w:t>Wymagania dodatkowe:</w:t>
      </w:r>
    </w:p>
    <w:p w:rsidR="004471C2" w:rsidRPr="004471C2" w:rsidRDefault="004471C2" w:rsidP="006D01C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1C2">
        <w:rPr>
          <w:rFonts w:ascii="Times New Roman" w:eastAsia="Times New Roman" w:hAnsi="Times New Roman" w:cs="Times New Roman"/>
          <w:sz w:val="24"/>
          <w:szCs w:val="24"/>
          <w:lang w:eastAsia="pl-PL"/>
        </w:rPr>
        <w:t>preferowany kierunek studiów: ekonomia,</w:t>
      </w:r>
    </w:p>
    <w:p w:rsidR="004471C2" w:rsidRPr="004471C2" w:rsidRDefault="004471C2" w:rsidP="006D01C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1C2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pracy w administracji samorządowej lub w jednostkach samorządu terytorialnego,</w:t>
      </w:r>
    </w:p>
    <w:p w:rsidR="004471C2" w:rsidRPr="004471C2" w:rsidRDefault="004471C2" w:rsidP="006D01C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1C2">
        <w:rPr>
          <w:rFonts w:ascii="Times New Roman" w:eastAsia="Times New Roman" w:hAnsi="Times New Roman" w:cs="Times New Roman"/>
          <w:sz w:val="24"/>
          <w:szCs w:val="24"/>
          <w:lang w:eastAsia="pl-PL"/>
        </w:rPr>
        <w:t>biegła znajomość prowadzenia rachunkowości,</w:t>
      </w:r>
    </w:p>
    <w:p w:rsidR="004471C2" w:rsidRPr="004471C2" w:rsidRDefault="004471C2" w:rsidP="006D01C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1C2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obsługi programów finansowo – księgowych,</w:t>
      </w:r>
    </w:p>
    <w:p w:rsidR="004471C2" w:rsidRPr="004471C2" w:rsidRDefault="004471C2" w:rsidP="006D01C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1C2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przepisów prawa związana z zakresem wykonywanych zadań oraz dotyczących funkcjonowania jednost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 samorządu terytorialnego tj.</w:t>
      </w:r>
      <w:r w:rsidRPr="004471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ustawy o samorządzie gminnym, ustawy o pracownikach samorządowych, ustawy - prawo zamówień publicznych, ustawy o finansach publicznych, ustawy o rachunkowości, ordynacji podatkowej, ustawy o postępowaniu egzekucyjnym w administracji oraz przepisy wykonawcze do tych ustaw, kodeksu postępowania administracyjnego, ustawy o pomocy społecznej oraz innych ustaw związanych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realizacją zadań przez Ośrodek.</w:t>
      </w:r>
    </w:p>
    <w:p w:rsidR="004471C2" w:rsidRPr="004471C2" w:rsidRDefault="004471C2" w:rsidP="006D01C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1C2">
        <w:rPr>
          <w:rFonts w:ascii="Times New Roman" w:eastAsia="Times New Roman" w:hAnsi="Times New Roman" w:cs="Times New Roman"/>
          <w:sz w:val="24"/>
          <w:szCs w:val="24"/>
          <w:lang w:eastAsia="pl-PL"/>
        </w:rPr>
        <w:t>dyspozycyjność,</w:t>
      </w:r>
    </w:p>
    <w:p w:rsidR="004471C2" w:rsidRPr="004471C2" w:rsidRDefault="004471C2" w:rsidP="006D01C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1C2">
        <w:rPr>
          <w:rFonts w:ascii="Times New Roman" w:eastAsia="Times New Roman" w:hAnsi="Times New Roman" w:cs="Times New Roman"/>
          <w:sz w:val="24"/>
          <w:szCs w:val="24"/>
          <w:lang w:eastAsia="pl-PL"/>
        </w:rPr>
        <w:t>bezkonfliktowość i samodzielność w działaniu, zaangażowanie organizacyjne, odpowiedzialność, wysoka kultura osobista, umiejętność pracy pod presją czasu.</w:t>
      </w:r>
    </w:p>
    <w:p w:rsidR="004471C2" w:rsidRDefault="004471C2" w:rsidP="003D2320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23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Zakres </w:t>
      </w:r>
      <w:r w:rsidR="0046413D" w:rsidRPr="003D23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powierzonych obowiązków i odpowiedzialności </w:t>
      </w:r>
      <w:r w:rsidRPr="003D23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stanowisku:</w:t>
      </w:r>
    </w:p>
    <w:p w:rsidR="00966BBD" w:rsidRDefault="00966BBD" w:rsidP="00966BBD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D2320" w:rsidRPr="003D2320" w:rsidRDefault="003D2320" w:rsidP="003D2320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32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rachunkowości jednostki zgodnie z obowiązującymi przepisami,</w:t>
      </w:r>
    </w:p>
    <w:p w:rsidR="003D2320" w:rsidRDefault="003D2320" w:rsidP="003D2320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1C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dyspozycji środkami pieniężnymi,</w:t>
      </w:r>
    </w:p>
    <w:p w:rsidR="003D2320" w:rsidRDefault="003D2320" w:rsidP="003D2320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wstępnej kontroli</w:t>
      </w:r>
      <w:r w:rsidRPr="004471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3D2320" w:rsidRDefault="003D2320" w:rsidP="003D2320">
      <w:pPr>
        <w:pStyle w:val="Akapitzlist"/>
        <w:numPr>
          <w:ilvl w:val="1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zgodności operacji gospodarczych i finansowych z planem finansowym, </w:t>
      </w:r>
    </w:p>
    <w:p w:rsidR="003D2320" w:rsidRPr="006D01C5" w:rsidRDefault="003D2320" w:rsidP="003D2320">
      <w:pPr>
        <w:pStyle w:val="Akapitzlist"/>
        <w:numPr>
          <w:ilvl w:val="1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1C5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kompletności i rzetelności dokumentów dotyczących operacji gospodarczych i finansowych,</w:t>
      </w:r>
    </w:p>
    <w:p w:rsidR="003D2320" w:rsidRDefault="003D2320" w:rsidP="003D2320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1C2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prawidłowej gospodarki finansowo – księgowej Ośrodka,</w:t>
      </w:r>
    </w:p>
    <w:p w:rsidR="003D2320" w:rsidRDefault="003D2320" w:rsidP="003D2320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1C2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projektów planów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finansowych i sprawozdawczości </w:t>
      </w:r>
      <w:r w:rsidRPr="004471C2">
        <w:rPr>
          <w:rFonts w:ascii="Times New Roman" w:eastAsia="Times New Roman" w:hAnsi="Times New Roman" w:cs="Times New Roman"/>
          <w:sz w:val="24"/>
          <w:szCs w:val="24"/>
          <w:lang w:eastAsia="pl-PL"/>
        </w:rPr>
        <w:t>z ich wykonania,</w:t>
      </w:r>
    </w:p>
    <w:p w:rsidR="003D2320" w:rsidRPr="003D2320" w:rsidRDefault="003D2320" w:rsidP="003D2320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1C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innych zadań powierzonych przez kierownika OPS, nie ujętych w powyższych zadaniach, a wynikających ze specyfiki pracy głównego księgowego.</w:t>
      </w:r>
    </w:p>
    <w:p w:rsidR="004471C2" w:rsidRPr="003D2320" w:rsidRDefault="004471C2" w:rsidP="003D2320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23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warunkach pracy:</w:t>
      </w:r>
    </w:p>
    <w:p w:rsidR="004471C2" w:rsidRDefault="004471C2" w:rsidP="006D01C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1C2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 czasu pracy: pełny etat,</w:t>
      </w:r>
    </w:p>
    <w:p w:rsidR="004471C2" w:rsidRDefault="004471C2" w:rsidP="006D01C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1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pracy: Gminny Ośrodek Pomocy Społecznej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Bytoniu</w:t>
      </w:r>
      <w:r w:rsidRPr="004471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Bytoń 72</w:t>
      </w:r>
      <w:r w:rsidRPr="004471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88-231 Bytoń</w:t>
      </w:r>
      <w:r w:rsidRPr="004471C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471C2" w:rsidRDefault="004471C2" w:rsidP="006D01C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1C2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zostanie zawarta na warunkach określonych w ustawie o pracownikach samorządowych,</w:t>
      </w:r>
    </w:p>
    <w:p w:rsidR="004471C2" w:rsidRDefault="004471C2" w:rsidP="006D01C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1C2">
        <w:rPr>
          <w:rFonts w:ascii="Times New Roman" w:eastAsia="Times New Roman" w:hAnsi="Times New Roman" w:cs="Times New Roman"/>
          <w:sz w:val="24"/>
          <w:szCs w:val="24"/>
          <w:lang w:eastAsia="pl-PL"/>
        </w:rPr>
        <w:t>normy czasu pracy: przeciętnie 8 godzinna norma dobowa czasu pracy i przeciętnie 40 godzinna norma tygodniowa czasu pracy</w:t>
      </w:r>
    </w:p>
    <w:p w:rsidR="004471C2" w:rsidRPr="004471C2" w:rsidRDefault="004471C2" w:rsidP="006D01C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1C2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przy komputerze powyżej 4 godzin dziennie.</w:t>
      </w:r>
    </w:p>
    <w:p w:rsidR="006D01C5" w:rsidRPr="003D2320" w:rsidRDefault="004471C2" w:rsidP="003D232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23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wskaźniku zatrudnienia osób niepełnosprawnych:</w:t>
      </w:r>
    </w:p>
    <w:p w:rsidR="004471C2" w:rsidRPr="003D2320" w:rsidRDefault="004471C2" w:rsidP="006D01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471C2" w:rsidRPr="004471C2" w:rsidRDefault="004471C2" w:rsidP="006D0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1C2">
        <w:rPr>
          <w:rFonts w:ascii="Times New Roman" w:eastAsia="Times New Roman" w:hAnsi="Times New Roman" w:cs="Times New Roman"/>
          <w:sz w:val="24"/>
          <w:szCs w:val="24"/>
          <w:lang w:eastAsia="pl-PL"/>
        </w:rPr>
        <w:t>W miesiącu poprzedzającym datę upublicznienia ogłoszenia o naborze wskaźnik zatrudnienia osób niepełnosprawnych w Ośrodku, w rozumieniu przepisów o rehabilitacji zawodowej i społecznej oraz zatrudnianiu osób niepełnosprawnych, jest niższy niż 6 %.</w:t>
      </w:r>
    </w:p>
    <w:p w:rsidR="004471C2" w:rsidRPr="003D2320" w:rsidRDefault="004471C2" w:rsidP="003D2320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23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Wymagane dokumenty:</w:t>
      </w:r>
    </w:p>
    <w:p w:rsidR="004471C2" w:rsidRPr="004471C2" w:rsidRDefault="004471C2" w:rsidP="004471C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1C2"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 z własnoręcznym podpisem,</w:t>
      </w:r>
    </w:p>
    <w:p w:rsidR="004471C2" w:rsidRPr="004471C2" w:rsidRDefault="004471C2" w:rsidP="004471C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1C2">
        <w:rPr>
          <w:rFonts w:ascii="Times New Roman" w:eastAsia="Times New Roman" w:hAnsi="Times New Roman" w:cs="Times New Roman"/>
          <w:sz w:val="24"/>
          <w:szCs w:val="24"/>
          <w:lang w:eastAsia="pl-PL"/>
        </w:rPr>
        <w:t>CV z dokładnym opisem przebiegu pracy zawodowej i własnoręcznym podpisem,</w:t>
      </w:r>
    </w:p>
    <w:p w:rsidR="004471C2" w:rsidRPr="004471C2" w:rsidRDefault="004471C2" w:rsidP="004471C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1C2">
        <w:rPr>
          <w:rFonts w:ascii="Times New Roman" w:eastAsia="Times New Roman" w:hAnsi="Times New Roman" w:cs="Times New Roman"/>
          <w:sz w:val="24"/>
          <w:szCs w:val="24"/>
          <w:lang w:eastAsia="pl-PL"/>
        </w:rPr>
        <w:t>kwestionariusz osobowy dla osoby ubiegającej się o zatrudnienie,</w:t>
      </w:r>
    </w:p>
    <w:p w:rsidR="004471C2" w:rsidRPr="004471C2" w:rsidRDefault="004471C2" w:rsidP="004471C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1C2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dokumentów potwierdzających wykształcenie, kwalifikacje zawodowe oraz staż pracy,</w:t>
      </w:r>
    </w:p>
    <w:p w:rsidR="004471C2" w:rsidRPr="004471C2" w:rsidRDefault="004471C2" w:rsidP="004471C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1C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o:</w:t>
      </w:r>
    </w:p>
    <w:p w:rsidR="004471C2" w:rsidRPr="004471C2" w:rsidRDefault="004471C2" w:rsidP="006E77B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1C2">
        <w:rPr>
          <w:rFonts w:ascii="Times New Roman" w:eastAsia="Times New Roman" w:hAnsi="Times New Roman" w:cs="Times New Roman"/>
          <w:sz w:val="24"/>
          <w:szCs w:val="24"/>
          <w:lang w:eastAsia="pl-PL"/>
        </w:rPr>
        <w:t>pełnej zdolności do czynności prawnych oraz korzystaniu z pełni praw publicznych,</w:t>
      </w:r>
    </w:p>
    <w:p w:rsidR="004471C2" w:rsidRPr="004471C2" w:rsidRDefault="004471C2" w:rsidP="006E77B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1C2">
        <w:rPr>
          <w:rFonts w:ascii="Times New Roman" w:eastAsia="Times New Roman" w:hAnsi="Times New Roman" w:cs="Times New Roman"/>
          <w:sz w:val="24"/>
          <w:szCs w:val="24"/>
          <w:lang w:eastAsia="pl-PL"/>
        </w:rPr>
        <w:t>niekaralności za umyślne przestępstwa ścigane z oskarżenia publicznego lub umyślne przestępstwo skarbowe,</w:t>
      </w:r>
    </w:p>
    <w:p w:rsidR="004471C2" w:rsidRPr="004471C2" w:rsidRDefault="004471C2" w:rsidP="006E77B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1C2">
        <w:rPr>
          <w:rFonts w:ascii="Times New Roman" w:eastAsia="Times New Roman" w:hAnsi="Times New Roman" w:cs="Times New Roman"/>
          <w:sz w:val="24"/>
          <w:szCs w:val="24"/>
          <w:lang w:eastAsia="pl-PL"/>
        </w:rPr>
        <w:t>niekaralności prawomocnym wyrokiem sądu za przestępstwo przeciwko mieniu, przeciwko obrotowi gospodarczemu, przeciwko działalności instytucji państwowych oraz samorządu terytorialnego, przeciwko wiarygodności dokumentów lub za przestępstwo skarbowe,</w:t>
      </w:r>
    </w:p>
    <w:p w:rsidR="004471C2" w:rsidRPr="004471C2" w:rsidRDefault="006E77BA" w:rsidP="006E77B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posiadaniu </w:t>
      </w:r>
      <w:r w:rsidR="004471C2" w:rsidRPr="004471C2"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obywatelstwa polskiego, kraju Unii Europejskiej, Konfederacji Szwajcarskiej, państwa członkowskiego europejskiego porozumienia o wolnym handlu (EFTA)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471C2" w:rsidRPr="004471C2" w:rsidRDefault="004471C2" w:rsidP="006E77B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1C2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wyrażeniu zgody na przetwarzanie danyc</w:t>
      </w:r>
      <w:r w:rsidR="006D01C5" w:rsidRPr="00966BBD">
        <w:rPr>
          <w:rFonts w:ascii="Times New Roman" w:eastAsia="Times New Roman" w:hAnsi="Times New Roman" w:cs="Times New Roman"/>
          <w:sz w:val="24"/>
          <w:szCs w:val="24"/>
          <w:lang w:eastAsia="pl-PL"/>
        </w:rPr>
        <w:t>h osobowych do celów rekrutacji o treści:</w:t>
      </w:r>
    </w:p>
    <w:p w:rsidR="00966BBD" w:rsidRPr="006E77BA" w:rsidRDefault="006E77BA" w:rsidP="006E77B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„</w:t>
      </w:r>
      <w:r w:rsidR="00966BBD" w:rsidRPr="006E77BA">
        <w:rPr>
          <w:rFonts w:ascii="Times New Roman" w:hAnsi="Times New Roman" w:cs="Times New Roman"/>
          <w:bCs/>
          <w:i/>
          <w:sz w:val="24"/>
          <w:szCs w:val="24"/>
        </w:rPr>
        <w:t>Wyra</w:t>
      </w:r>
      <w:r w:rsidR="00966BBD" w:rsidRPr="006E77BA">
        <w:rPr>
          <w:rFonts w:ascii="Times New Roman" w:hAnsi="Times New Roman" w:cs="Times New Roman"/>
          <w:i/>
          <w:sz w:val="24"/>
          <w:szCs w:val="24"/>
        </w:rPr>
        <w:t>ż</w:t>
      </w:r>
      <w:r w:rsidR="00966BBD" w:rsidRPr="006E77BA">
        <w:rPr>
          <w:rFonts w:ascii="Times New Roman" w:hAnsi="Times New Roman" w:cs="Times New Roman"/>
          <w:bCs/>
          <w:i/>
          <w:sz w:val="24"/>
          <w:szCs w:val="24"/>
        </w:rPr>
        <w:t>am zgod</w:t>
      </w:r>
      <w:r w:rsidR="00966BBD" w:rsidRPr="006E77BA">
        <w:rPr>
          <w:rFonts w:ascii="Times New Roman" w:hAnsi="Times New Roman" w:cs="Times New Roman"/>
          <w:i/>
          <w:sz w:val="24"/>
          <w:szCs w:val="24"/>
        </w:rPr>
        <w:t xml:space="preserve">ę </w:t>
      </w:r>
      <w:r w:rsidR="00966BBD" w:rsidRPr="006E77BA">
        <w:rPr>
          <w:rFonts w:ascii="Times New Roman" w:hAnsi="Times New Roman" w:cs="Times New Roman"/>
          <w:bCs/>
          <w:i/>
          <w:sz w:val="24"/>
          <w:szCs w:val="24"/>
        </w:rPr>
        <w:t>na przetwarzanie moich danych osobowych przez administratora danych: Gminny O</w:t>
      </w:r>
      <w:r w:rsidR="00966BBD" w:rsidRPr="006E77BA">
        <w:rPr>
          <w:rFonts w:ascii="Times New Roman" w:hAnsi="Times New Roman" w:cs="Times New Roman"/>
          <w:i/>
          <w:sz w:val="24"/>
          <w:szCs w:val="24"/>
        </w:rPr>
        <w:t>ś</w:t>
      </w:r>
      <w:r w:rsidR="00966BBD" w:rsidRPr="006E77BA">
        <w:rPr>
          <w:rFonts w:ascii="Times New Roman" w:hAnsi="Times New Roman" w:cs="Times New Roman"/>
          <w:bCs/>
          <w:i/>
          <w:sz w:val="24"/>
          <w:szCs w:val="24"/>
        </w:rPr>
        <w:t>rodek Pomocy Spo</w:t>
      </w:r>
      <w:r w:rsidR="00966BBD" w:rsidRPr="006E77BA">
        <w:rPr>
          <w:rFonts w:ascii="Times New Roman" w:hAnsi="Times New Roman" w:cs="Times New Roman"/>
          <w:i/>
          <w:sz w:val="24"/>
          <w:szCs w:val="24"/>
        </w:rPr>
        <w:t>ł</w:t>
      </w:r>
      <w:r w:rsidR="00966BBD" w:rsidRPr="006E77BA">
        <w:rPr>
          <w:rFonts w:ascii="Times New Roman" w:hAnsi="Times New Roman" w:cs="Times New Roman"/>
          <w:bCs/>
          <w:i/>
          <w:sz w:val="24"/>
          <w:szCs w:val="24"/>
        </w:rPr>
        <w:t>ecznej w Bytoniu, Byto</w:t>
      </w:r>
      <w:r w:rsidR="00966BBD" w:rsidRPr="006E77BA">
        <w:rPr>
          <w:rFonts w:ascii="Times New Roman" w:hAnsi="Times New Roman" w:cs="Times New Roman"/>
          <w:i/>
          <w:sz w:val="24"/>
          <w:szCs w:val="24"/>
        </w:rPr>
        <w:t xml:space="preserve">ń </w:t>
      </w:r>
      <w:r w:rsidR="00966BBD" w:rsidRPr="006E77BA">
        <w:rPr>
          <w:rFonts w:ascii="Times New Roman" w:hAnsi="Times New Roman" w:cs="Times New Roman"/>
          <w:bCs/>
          <w:i/>
          <w:sz w:val="24"/>
          <w:szCs w:val="24"/>
        </w:rPr>
        <w:t>72, 88-231 Byto</w:t>
      </w:r>
      <w:r w:rsidR="00966BBD" w:rsidRPr="006E77BA">
        <w:rPr>
          <w:rFonts w:ascii="Times New Roman" w:hAnsi="Times New Roman" w:cs="Times New Roman"/>
          <w:i/>
          <w:sz w:val="24"/>
          <w:szCs w:val="24"/>
        </w:rPr>
        <w:t>ń</w:t>
      </w:r>
      <w:r w:rsidRPr="006E77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6BBD" w:rsidRPr="006E77BA">
        <w:rPr>
          <w:rFonts w:ascii="Times New Roman" w:hAnsi="Times New Roman" w:cs="Times New Roman"/>
          <w:bCs/>
          <w:i/>
          <w:sz w:val="24"/>
          <w:szCs w:val="24"/>
        </w:rPr>
        <w:t>w celu przeprowadzenia procedury naboru na stanowisko głównego księgowego w GOPS w Bytoniu.</w:t>
      </w:r>
    </w:p>
    <w:p w:rsidR="00966BBD" w:rsidRPr="006E77BA" w:rsidRDefault="00966BBD" w:rsidP="006E77B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6E77BA">
        <w:rPr>
          <w:rFonts w:ascii="Times New Roman" w:hAnsi="Times New Roman" w:cs="Times New Roman"/>
          <w:bCs/>
          <w:i/>
          <w:sz w:val="24"/>
          <w:szCs w:val="24"/>
        </w:rPr>
        <w:t>Podaj</w:t>
      </w:r>
      <w:r w:rsidR="006E77BA">
        <w:rPr>
          <w:rFonts w:ascii="Times New Roman" w:hAnsi="Times New Roman" w:cs="Times New Roman"/>
          <w:bCs/>
          <w:i/>
          <w:sz w:val="24"/>
          <w:szCs w:val="24"/>
        </w:rPr>
        <w:t>e</w:t>
      </w:r>
      <w:r w:rsidRPr="006E77BA">
        <w:rPr>
          <w:rFonts w:ascii="Times New Roman" w:hAnsi="Times New Roman" w:cs="Times New Roman"/>
          <w:bCs/>
          <w:i/>
          <w:sz w:val="24"/>
          <w:szCs w:val="24"/>
        </w:rPr>
        <w:t xml:space="preserve"> dane osobowe dobrowolnie i o</w:t>
      </w:r>
      <w:r w:rsidRPr="006E77BA">
        <w:rPr>
          <w:rFonts w:ascii="Times New Roman" w:hAnsi="Times New Roman" w:cs="Times New Roman"/>
          <w:i/>
          <w:sz w:val="24"/>
          <w:szCs w:val="24"/>
        </w:rPr>
        <w:t>ś</w:t>
      </w:r>
      <w:r w:rsidRPr="006E77BA">
        <w:rPr>
          <w:rFonts w:ascii="Times New Roman" w:hAnsi="Times New Roman" w:cs="Times New Roman"/>
          <w:bCs/>
          <w:i/>
          <w:sz w:val="24"/>
          <w:szCs w:val="24"/>
        </w:rPr>
        <w:t xml:space="preserve">wiadczam, </w:t>
      </w:r>
      <w:r w:rsidRPr="006E77BA">
        <w:rPr>
          <w:rFonts w:ascii="Times New Roman" w:hAnsi="Times New Roman" w:cs="Times New Roman"/>
          <w:i/>
          <w:sz w:val="24"/>
          <w:szCs w:val="24"/>
        </w:rPr>
        <w:t>ż</w:t>
      </w:r>
      <w:r w:rsidRPr="006E77BA">
        <w:rPr>
          <w:rFonts w:ascii="Times New Roman" w:hAnsi="Times New Roman" w:cs="Times New Roman"/>
          <w:bCs/>
          <w:i/>
          <w:sz w:val="24"/>
          <w:szCs w:val="24"/>
        </w:rPr>
        <w:t>e s</w:t>
      </w:r>
      <w:r w:rsidRPr="006E77BA">
        <w:rPr>
          <w:rFonts w:ascii="Times New Roman" w:hAnsi="Times New Roman" w:cs="Times New Roman"/>
          <w:i/>
          <w:sz w:val="24"/>
          <w:szCs w:val="24"/>
        </w:rPr>
        <w:t xml:space="preserve">ą </w:t>
      </w:r>
      <w:r w:rsidRPr="006E77BA">
        <w:rPr>
          <w:rFonts w:ascii="Times New Roman" w:hAnsi="Times New Roman" w:cs="Times New Roman"/>
          <w:bCs/>
          <w:i/>
          <w:sz w:val="24"/>
          <w:szCs w:val="24"/>
        </w:rPr>
        <w:t>one zgodne z prawd</w:t>
      </w:r>
      <w:r w:rsidRPr="006E77BA">
        <w:rPr>
          <w:rFonts w:ascii="Times New Roman" w:hAnsi="Times New Roman" w:cs="Times New Roman"/>
          <w:i/>
          <w:sz w:val="24"/>
          <w:szCs w:val="24"/>
        </w:rPr>
        <w:t>ą</w:t>
      </w:r>
      <w:r w:rsidRPr="006E77BA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966BBD" w:rsidRDefault="00966BBD" w:rsidP="006E77B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6E77BA">
        <w:rPr>
          <w:rFonts w:ascii="Times New Roman" w:hAnsi="Times New Roman" w:cs="Times New Roman"/>
          <w:bCs/>
          <w:i/>
          <w:sz w:val="24"/>
          <w:szCs w:val="24"/>
        </w:rPr>
        <w:t>Zapozna</w:t>
      </w:r>
      <w:r w:rsidRPr="006E77BA">
        <w:rPr>
          <w:rFonts w:ascii="Times New Roman" w:hAnsi="Times New Roman" w:cs="Times New Roman"/>
          <w:i/>
          <w:sz w:val="24"/>
          <w:szCs w:val="24"/>
        </w:rPr>
        <w:t>ł</w:t>
      </w:r>
      <w:r w:rsidRPr="006E77BA">
        <w:rPr>
          <w:rFonts w:ascii="Times New Roman" w:hAnsi="Times New Roman" w:cs="Times New Roman"/>
          <w:bCs/>
          <w:i/>
          <w:sz w:val="24"/>
          <w:szCs w:val="24"/>
        </w:rPr>
        <w:t>em</w:t>
      </w:r>
      <w:r w:rsidR="006E77BA" w:rsidRPr="006E77B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6E77BA">
        <w:rPr>
          <w:rFonts w:ascii="Times New Roman" w:hAnsi="Times New Roman" w:cs="Times New Roman"/>
          <w:bCs/>
          <w:i/>
          <w:sz w:val="24"/>
          <w:szCs w:val="24"/>
        </w:rPr>
        <w:t>(-am</w:t>
      </w:r>
      <w:proofErr w:type="spellEnd"/>
      <w:r w:rsidRPr="006E77BA">
        <w:rPr>
          <w:rFonts w:ascii="Times New Roman" w:hAnsi="Times New Roman" w:cs="Times New Roman"/>
          <w:bCs/>
          <w:i/>
          <w:sz w:val="24"/>
          <w:szCs w:val="24"/>
        </w:rPr>
        <w:t>) si</w:t>
      </w:r>
      <w:r w:rsidRPr="006E77BA">
        <w:rPr>
          <w:rFonts w:ascii="Times New Roman" w:hAnsi="Times New Roman" w:cs="Times New Roman"/>
          <w:i/>
          <w:sz w:val="24"/>
          <w:szCs w:val="24"/>
        </w:rPr>
        <w:t xml:space="preserve">ę </w:t>
      </w:r>
      <w:r w:rsidRPr="006E77BA">
        <w:rPr>
          <w:rFonts w:ascii="Times New Roman" w:hAnsi="Times New Roman" w:cs="Times New Roman"/>
          <w:bCs/>
          <w:i/>
          <w:sz w:val="24"/>
          <w:szCs w:val="24"/>
        </w:rPr>
        <w:t>z tre</w:t>
      </w:r>
      <w:r w:rsidRPr="006E77BA">
        <w:rPr>
          <w:rFonts w:ascii="Times New Roman" w:hAnsi="Times New Roman" w:cs="Times New Roman"/>
          <w:i/>
          <w:sz w:val="24"/>
          <w:szCs w:val="24"/>
        </w:rPr>
        <w:t>ś</w:t>
      </w:r>
      <w:r w:rsidRPr="006E77BA">
        <w:rPr>
          <w:rFonts w:ascii="Times New Roman" w:hAnsi="Times New Roman" w:cs="Times New Roman"/>
          <w:bCs/>
          <w:i/>
          <w:sz w:val="24"/>
          <w:szCs w:val="24"/>
        </w:rPr>
        <w:t>ci</w:t>
      </w:r>
      <w:r w:rsidRPr="006E77BA">
        <w:rPr>
          <w:rFonts w:ascii="Times New Roman" w:hAnsi="Times New Roman" w:cs="Times New Roman"/>
          <w:i/>
          <w:sz w:val="24"/>
          <w:szCs w:val="24"/>
        </w:rPr>
        <w:t xml:space="preserve">ą </w:t>
      </w:r>
      <w:r w:rsidRPr="006E77BA">
        <w:rPr>
          <w:rFonts w:ascii="Times New Roman" w:hAnsi="Times New Roman" w:cs="Times New Roman"/>
          <w:bCs/>
          <w:i/>
          <w:sz w:val="24"/>
          <w:szCs w:val="24"/>
        </w:rPr>
        <w:t>klauzuli informacyjnej, w tym z informacj</w:t>
      </w:r>
      <w:r w:rsidRPr="006E77BA">
        <w:rPr>
          <w:rFonts w:ascii="Times New Roman" w:hAnsi="Times New Roman" w:cs="Times New Roman"/>
          <w:i/>
          <w:sz w:val="24"/>
          <w:szCs w:val="24"/>
        </w:rPr>
        <w:t xml:space="preserve">ą </w:t>
      </w:r>
      <w:r w:rsidRPr="006E77BA">
        <w:rPr>
          <w:rFonts w:ascii="Times New Roman" w:hAnsi="Times New Roman" w:cs="Times New Roman"/>
          <w:bCs/>
          <w:i/>
          <w:sz w:val="24"/>
          <w:szCs w:val="24"/>
        </w:rPr>
        <w:t>o celu i sposobach</w:t>
      </w:r>
      <w:r w:rsidR="006E77BA" w:rsidRPr="006E77B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E77BA">
        <w:rPr>
          <w:rFonts w:ascii="Times New Roman" w:hAnsi="Times New Roman" w:cs="Times New Roman"/>
          <w:bCs/>
          <w:i/>
          <w:sz w:val="24"/>
          <w:szCs w:val="24"/>
        </w:rPr>
        <w:t>przetwarzania danych osobowych oraz prawie dost</w:t>
      </w:r>
      <w:r w:rsidRPr="006E77BA">
        <w:rPr>
          <w:rFonts w:ascii="Times New Roman" w:hAnsi="Times New Roman" w:cs="Times New Roman"/>
          <w:i/>
          <w:sz w:val="24"/>
          <w:szCs w:val="24"/>
        </w:rPr>
        <w:t>ę</w:t>
      </w:r>
      <w:r w:rsidRPr="006E77BA">
        <w:rPr>
          <w:rFonts w:ascii="Times New Roman" w:hAnsi="Times New Roman" w:cs="Times New Roman"/>
          <w:bCs/>
          <w:i/>
          <w:sz w:val="24"/>
          <w:szCs w:val="24"/>
        </w:rPr>
        <w:t>pu do tre</w:t>
      </w:r>
      <w:r w:rsidRPr="006E77BA">
        <w:rPr>
          <w:rFonts w:ascii="Times New Roman" w:hAnsi="Times New Roman" w:cs="Times New Roman"/>
          <w:i/>
          <w:sz w:val="24"/>
          <w:szCs w:val="24"/>
        </w:rPr>
        <w:t>ś</w:t>
      </w:r>
      <w:r w:rsidRPr="006E77BA">
        <w:rPr>
          <w:rFonts w:ascii="Times New Roman" w:hAnsi="Times New Roman" w:cs="Times New Roman"/>
          <w:bCs/>
          <w:i/>
          <w:sz w:val="24"/>
          <w:szCs w:val="24"/>
        </w:rPr>
        <w:t>ci swoich danych i prawie ich</w:t>
      </w:r>
      <w:r w:rsidR="006E77BA" w:rsidRPr="006E77B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E77BA">
        <w:rPr>
          <w:rFonts w:ascii="Times New Roman" w:hAnsi="Times New Roman" w:cs="Times New Roman"/>
          <w:bCs/>
          <w:i/>
          <w:sz w:val="24"/>
          <w:szCs w:val="24"/>
        </w:rPr>
        <w:t>poprawiania.</w:t>
      </w:r>
      <w:r w:rsidR="006E77BA">
        <w:rPr>
          <w:rFonts w:ascii="Times New Roman" w:hAnsi="Times New Roman" w:cs="Times New Roman"/>
          <w:bCs/>
          <w:i/>
          <w:sz w:val="24"/>
          <w:szCs w:val="24"/>
        </w:rPr>
        <w:t>”</w:t>
      </w:r>
    </w:p>
    <w:p w:rsidR="006E77BA" w:rsidRPr="006E77BA" w:rsidRDefault="006E77BA" w:rsidP="006E77B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4471C2" w:rsidRPr="003D2320" w:rsidRDefault="004471C2" w:rsidP="003D2320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23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</w:t>
      </w:r>
      <w:r w:rsidR="003D23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 i termin złożenia dokumentów:</w:t>
      </w:r>
    </w:p>
    <w:p w:rsidR="006D01C5" w:rsidRPr="00241125" w:rsidRDefault="004471C2" w:rsidP="00241125">
      <w:pPr>
        <w:rPr>
          <w:sz w:val="15"/>
          <w:szCs w:val="15"/>
        </w:rPr>
      </w:pPr>
      <w:r w:rsidRPr="004471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dokumenty aplikacyjne należy złożyć osobiście w Gminnym Ośrodku Pomocy Społecznej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Bytoniu,</w:t>
      </w:r>
      <w:r w:rsidRPr="004471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Bytoń 72</w:t>
      </w:r>
      <w:r w:rsidRPr="004471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411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godz. </w:t>
      </w:r>
      <w:r w:rsidR="00241125" w:rsidRPr="00241125">
        <w:rPr>
          <w:rFonts w:ascii="Times New Roman" w:eastAsia="Calibri" w:hAnsi="Times New Roman" w:cs="Times New Roman"/>
          <w:sz w:val="24"/>
          <w:szCs w:val="24"/>
        </w:rPr>
        <w:t>godz. pracy:</w:t>
      </w:r>
      <w:r w:rsidR="00241125" w:rsidRPr="00241125">
        <w:rPr>
          <w:rFonts w:ascii="Times New Roman" w:hAnsi="Times New Roman" w:cs="Times New Roman"/>
          <w:sz w:val="24"/>
          <w:szCs w:val="24"/>
        </w:rPr>
        <w:t xml:space="preserve"> </w:t>
      </w:r>
      <w:r w:rsidR="00241125" w:rsidRPr="00241125">
        <w:rPr>
          <w:rFonts w:ascii="Times New Roman" w:eastAsia="Calibri" w:hAnsi="Times New Roman" w:cs="Times New Roman"/>
          <w:sz w:val="24"/>
          <w:szCs w:val="24"/>
        </w:rPr>
        <w:t xml:space="preserve">pn. </w:t>
      </w:r>
      <w:proofErr w:type="spellStart"/>
      <w:r w:rsidR="00241125" w:rsidRPr="00241125">
        <w:rPr>
          <w:rFonts w:ascii="Times New Roman" w:eastAsia="Calibri" w:hAnsi="Times New Roman" w:cs="Times New Roman"/>
          <w:sz w:val="24"/>
          <w:szCs w:val="24"/>
        </w:rPr>
        <w:t>śr</w:t>
      </w:r>
      <w:proofErr w:type="spellEnd"/>
      <w:r w:rsidR="00241125" w:rsidRPr="00241125">
        <w:rPr>
          <w:rFonts w:ascii="Times New Roman" w:eastAsia="Calibri" w:hAnsi="Times New Roman" w:cs="Times New Roman"/>
          <w:sz w:val="24"/>
          <w:szCs w:val="24"/>
        </w:rPr>
        <w:t>.-</w:t>
      </w:r>
      <w:r w:rsidR="00241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125" w:rsidRPr="00241125">
        <w:rPr>
          <w:rFonts w:ascii="Times New Roman" w:eastAsia="Calibri" w:hAnsi="Times New Roman" w:cs="Times New Roman"/>
          <w:sz w:val="24"/>
          <w:szCs w:val="24"/>
        </w:rPr>
        <w:t>czw</w:t>
      </w:r>
      <w:proofErr w:type="spellEnd"/>
      <w:r w:rsidR="00241125" w:rsidRPr="00241125">
        <w:rPr>
          <w:rFonts w:ascii="Times New Roman" w:eastAsia="Calibri" w:hAnsi="Times New Roman" w:cs="Times New Roman"/>
          <w:sz w:val="24"/>
          <w:szCs w:val="24"/>
        </w:rPr>
        <w:t>. 7</w:t>
      </w:r>
      <w:r w:rsidR="00241125" w:rsidRPr="00241125">
        <w:rPr>
          <w:rFonts w:ascii="Times New Roman" w:eastAsia="Calibri" w:hAnsi="Times New Roman" w:cs="Times New Roman"/>
          <w:sz w:val="24"/>
          <w:szCs w:val="24"/>
          <w:vertAlign w:val="superscript"/>
        </w:rPr>
        <w:t>30</w:t>
      </w:r>
      <w:r w:rsidR="00241125" w:rsidRPr="00241125">
        <w:rPr>
          <w:rFonts w:ascii="Times New Roman" w:eastAsia="Calibri" w:hAnsi="Times New Roman" w:cs="Times New Roman"/>
          <w:sz w:val="24"/>
          <w:szCs w:val="24"/>
        </w:rPr>
        <w:t>-15</w:t>
      </w:r>
      <w:r w:rsidR="00241125" w:rsidRPr="00241125">
        <w:rPr>
          <w:rFonts w:ascii="Times New Roman" w:eastAsia="Calibri" w:hAnsi="Times New Roman" w:cs="Times New Roman"/>
          <w:sz w:val="24"/>
          <w:szCs w:val="24"/>
          <w:vertAlign w:val="superscript"/>
        </w:rPr>
        <w:t>30</w:t>
      </w:r>
      <w:r w:rsidR="00241125" w:rsidRPr="00241125">
        <w:rPr>
          <w:rFonts w:ascii="Times New Roman" w:eastAsia="Calibri" w:hAnsi="Times New Roman" w:cs="Times New Roman"/>
          <w:sz w:val="24"/>
          <w:szCs w:val="24"/>
        </w:rPr>
        <w:t>,</w:t>
      </w:r>
      <w:r w:rsidR="00241125" w:rsidRPr="002411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241125" w:rsidRPr="00241125">
        <w:rPr>
          <w:rFonts w:ascii="Times New Roman" w:eastAsia="Calibri" w:hAnsi="Times New Roman" w:cs="Times New Roman"/>
          <w:sz w:val="24"/>
          <w:szCs w:val="24"/>
        </w:rPr>
        <w:t>wt</w:t>
      </w:r>
      <w:proofErr w:type="spellEnd"/>
      <w:r w:rsidR="00241125" w:rsidRPr="00241125">
        <w:rPr>
          <w:rFonts w:ascii="Times New Roman" w:eastAsia="Calibri" w:hAnsi="Times New Roman" w:cs="Times New Roman"/>
          <w:sz w:val="24"/>
          <w:szCs w:val="24"/>
        </w:rPr>
        <w:t>. 7</w:t>
      </w:r>
      <w:r w:rsidR="00241125" w:rsidRPr="00241125">
        <w:rPr>
          <w:rFonts w:ascii="Times New Roman" w:eastAsia="Calibri" w:hAnsi="Times New Roman" w:cs="Times New Roman"/>
          <w:sz w:val="24"/>
          <w:szCs w:val="24"/>
          <w:vertAlign w:val="superscript"/>
        </w:rPr>
        <w:t>30</w:t>
      </w:r>
      <w:r w:rsidR="00241125" w:rsidRPr="00241125">
        <w:rPr>
          <w:rFonts w:ascii="Times New Roman" w:eastAsia="Calibri" w:hAnsi="Times New Roman" w:cs="Times New Roman"/>
          <w:sz w:val="24"/>
          <w:szCs w:val="24"/>
        </w:rPr>
        <w:t>-17</w:t>
      </w:r>
      <w:r w:rsidR="00241125" w:rsidRPr="00241125">
        <w:rPr>
          <w:rFonts w:ascii="Times New Roman" w:eastAsia="Calibri" w:hAnsi="Times New Roman" w:cs="Times New Roman"/>
          <w:sz w:val="24"/>
          <w:szCs w:val="24"/>
          <w:vertAlign w:val="superscript"/>
        </w:rPr>
        <w:t>00</w:t>
      </w:r>
      <w:r w:rsidR="00241125" w:rsidRPr="00241125">
        <w:rPr>
          <w:rFonts w:ascii="Times New Roman" w:eastAsia="Calibri" w:hAnsi="Times New Roman" w:cs="Times New Roman"/>
          <w:sz w:val="24"/>
          <w:szCs w:val="24"/>
        </w:rPr>
        <w:t>, piątek 7</w:t>
      </w:r>
      <w:r w:rsidR="00241125" w:rsidRPr="00241125">
        <w:rPr>
          <w:rFonts w:ascii="Times New Roman" w:eastAsia="Calibri" w:hAnsi="Times New Roman" w:cs="Times New Roman"/>
          <w:sz w:val="24"/>
          <w:szCs w:val="24"/>
          <w:vertAlign w:val="superscript"/>
        </w:rPr>
        <w:t>30</w:t>
      </w:r>
      <w:r w:rsidR="00241125" w:rsidRPr="00241125">
        <w:rPr>
          <w:rFonts w:ascii="Times New Roman" w:eastAsia="Calibri" w:hAnsi="Times New Roman" w:cs="Times New Roman"/>
          <w:sz w:val="24"/>
          <w:szCs w:val="24"/>
        </w:rPr>
        <w:t>-14</w:t>
      </w:r>
      <w:r w:rsidR="00241125" w:rsidRPr="00241125">
        <w:rPr>
          <w:rFonts w:ascii="Times New Roman" w:eastAsia="Calibri" w:hAnsi="Times New Roman" w:cs="Times New Roman"/>
          <w:sz w:val="24"/>
          <w:szCs w:val="24"/>
          <w:vertAlign w:val="superscript"/>
        </w:rPr>
        <w:t>00</w:t>
      </w:r>
      <w:r w:rsidR="0024112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41125">
        <w:rPr>
          <w:rFonts w:ascii="Times New Roman" w:eastAsia="Times New Roman" w:hAnsi="Times New Roman" w:cs="Times New Roman"/>
          <w:sz w:val="24"/>
          <w:szCs w:val="24"/>
          <w:lang w:eastAsia="pl-PL"/>
        </w:rPr>
        <w:t>w dni</w:t>
      </w:r>
      <w:r w:rsidRPr="004471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robocze lub przesłać na adres: Gminny Ośrodek Pomocy Społecznej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Bytoniu</w:t>
      </w:r>
      <w:r w:rsidRPr="004471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Bytoń 72</w:t>
      </w:r>
      <w:r w:rsidR="0024112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471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88-231 Bytoń</w:t>
      </w:r>
      <w:r w:rsidRPr="004471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w zamkniętej kopercie z dopiskiem „Nabór na stanowisko Głównego Księgowego w Gminnym Ośrodku Pomocy Społecznej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Bytoniu</w:t>
      </w:r>
      <w:r w:rsidRPr="004471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Pr="004471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dnia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26 października</w:t>
      </w:r>
      <w:r w:rsidRPr="004471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20 </w:t>
      </w:r>
      <w:r w:rsidRPr="004471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 do godz. 13:00</w:t>
      </w:r>
      <w:r w:rsidRPr="004471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(decyduje data wpływu do Ośrodka). Aplikacje, które wpłyną do Ośrodka po wyżej określonym terminie nie będą rozpatrywane.</w:t>
      </w:r>
    </w:p>
    <w:p w:rsidR="003D2320" w:rsidRPr="003D2320" w:rsidRDefault="004471C2" w:rsidP="006D01C5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23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Dodatkowe informacje: </w:t>
      </w:r>
    </w:p>
    <w:p w:rsidR="003D2320" w:rsidRPr="003D2320" w:rsidRDefault="003D2320" w:rsidP="003D2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320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informacje można uzyskać pod nr telefonu: (54) 285 13 27.</w:t>
      </w:r>
    </w:p>
    <w:p w:rsidR="004471C2" w:rsidRPr="004471C2" w:rsidRDefault="004471C2" w:rsidP="006D0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1C2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wyłoniona w drodze naboru, przed zatrudnieniem, obowiązana jest przedłożyć informację   o niekaralności z Krajowego Rejestru Karnego opatrzoną datą nie wcześniejszą niż miesiąc przed jej złożeniem.</w:t>
      </w:r>
    </w:p>
    <w:p w:rsidR="004471C2" w:rsidRPr="004471C2" w:rsidRDefault="004471C2" w:rsidP="006D0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1C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Kierownik Gminnego Ośrodka Pomocy Społecznej w </w:t>
      </w:r>
      <w:r w:rsidR="0046413D">
        <w:rPr>
          <w:rFonts w:ascii="Times New Roman" w:eastAsia="Times New Roman" w:hAnsi="Times New Roman" w:cs="Times New Roman"/>
          <w:sz w:val="24"/>
          <w:szCs w:val="24"/>
          <w:lang w:eastAsia="pl-PL"/>
        </w:rPr>
        <w:t>Bytoniu</w:t>
      </w:r>
      <w:r w:rsidRPr="004471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zastrzega sobie praw</w:t>
      </w:r>
      <w:r w:rsidR="006D0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Pr="004471C2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odwołania naboru w całości  lub w części, przedłużenia terminu składania ofert pracy.</w:t>
      </w:r>
    </w:p>
    <w:p w:rsidR="004471C2" w:rsidRPr="004471C2" w:rsidRDefault="004471C2" w:rsidP="006D0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1C2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Zastrzegamy sobie, że nadesłane oferty nie będą odsyłane.</w:t>
      </w:r>
    </w:p>
    <w:p w:rsidR="004471C2" w:rsidRPr="004471C2" w:rsidRDefault="004471C2" w:rsidP="006D0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1C2">
        <w:rPr>
          <w:rFonts w:ascii="Times New Roman" w:eastAsia="Times New Roman" w:hAnsi="Times New Roman" w:cs="Times New Roman"/>
          <w:sz w:val="24"/>
          <w:szCs w:val="24"/>
          <w:lang w:eastAsia="pl-PL"/>
        </w:rPr>
        <w:t>Po ocenie wstępnej wymaganych dokumentów kandydaci zobowiązani są do poddania się rozmowie kwalifikacyjnej.</w:t>
      </w:r>
    </w:p>
    <w:p w:rsidR="004471C2" w:rsidRPr="004471C2" w:rsidRDefault="004471C2" w:rsidP="006D0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1C2">
        <w:rPr>
          <w:rFonts w:ascii="Times New Roman" w:eastAsia="Times New Roman" w:hAnsi="Times New Roman" w:cs="Times New Roman"/>
          <w:sz w:val="24"/>
          <w:szCs w:val="24"/>
          <w:lang w:eastAsia="pl-PL"/>
        </w:rPr>
        <w:t>O terminie rozmowy kwalifikacyjnej kandydaci zostaną powiadomieni telefonicznie.</w:t>
      </w:r>
    </w:p>
    <w:p w:rsidR="004471C2" w:rsidRPr="004471C2" w:rsidRDefault="004471C2" w:rsidP="006D0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1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wyniku konkursu będzie umieszczona na stronie BIP </w:t>
      </w:r>
      <w:r w:rsidR="00464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Gminy </w:t>
      </w:r>
      <w:r w:rsidRPr="004471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46413D">
        <w:rPr>
          <w:rFonts w:ascii="Times New Roman" w:eastAsia="Times New Roman" w:hAnsi="Times New Roman" w:cs="Times New Roman"/>
          <w:sz w:val="24"/>
          <w:szCs w:val="24"/>
          <w:lang w:eastAsia="pl-PL"/>
        </w:rPr>
        <w:t>Bytoniu –</w:t>
      </w:r>
      <w:r w:rsidR="006D0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64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zakładka </w:t>
      </w:r>
      <w:r w:rsidR="0046413D" w:rsidRPr="008D4006">
        <w:rPr>
          <w:rFonts w:ascii="Times New Roman" w:eastAsia="Times New Roman" w:hAnsi="Times New Roman" w:cs="Times New Roman"/>
          <w:sz w:val="24"/>
          <w:szCs w:val="24"/>
          <w:lang w:eastAsia="pl-PL"/>
        </w:rPr>
        <w:t>GOPS</w:t>
      </w:r>
      <w:r w:rsidRPr="008D400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  <w:r w:rsidR="008D4006" w:rsidRPr="008D4006">
        <w:rPr>
          <w:rFonts w:ascii="Times New Roman" w:hAnsi="Times New Roman" w:cs="Times New Roman"/>
          <w:sz w:val="24"/>
          <w:szCs w:val="24"/>
        </w:rPr>
        <w:t>oraz na tablic</w:t>
      </w:r>
      <w:r w:rsidR="00E058D3">
        <w:rPr>
          <w:rFonts w:ascii="Times New Roman" w:hAnsi="Times New Roman" w:cs="Times New Roman"/>
          <w:sz w:val="24"/>
          <w:szCs w:val="24"/>
        </w:rPr>
        <w:t>y ogłoszeń w siedzibie Ośrodka w Bytoniu</w:t>
      </w:r>
      <w:r w:rsidR="008D4006" w:rsidRPr="008D4006">
        <w:rPr>
          <w:rFonts w:ascii="Times New Roman" w:hAnsi="Times New Roman" w:cs="Times New Roman"/>
          <w:sz w:val="24"/>
          <w:szCs w:val="24"/>
        </w:rPr>
        <w:t>.</w:t>
      </w:r>
    </w:p>
    <w:p w:rsidR="004471C2" w:rsidRPr="004471C2" w:rsidRDefault="004471C2" w:rsidP="00447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1C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471C2" w:rsidRPr="004471C2" w:rsidRDefault="00E25DB6" w:rsidP="004471C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7"/>
          <w:lang w:eastAsia="pl-PL"/>
        </w:rPr>
        <w:t xml:space="preserve">                       </w:t>
      </w:r>
      <w:proofErr w:type="spellStart"/>
      <w:r w:rsidR="0046413D">
        <w:rPr>
          <w:rFonts w:ascii="Times New Roman" w:eastAsia="Times New Roman" w:hAnsi="Times New Roman" w:cs="Times New Roman"/>
          <w:i/>
          <w:iCs/>
          <w:sz w:val="27"/>
          <w:lang w:eastAsia="pl-PL"/>
        </w:rPr>
        <w:t>p.o</w:t>
      </w:r>
      <w:proofErr w:type="spellEnd"/>
      <w:r w:rsidR="004471C2" w:rsidRPr="004471C2">
        <w:rPr>
          <w:rFonts w:ascii="Times New Roman" w:eastAsia="Times New Roman" w:hAnsi="Times New Roman" w:cs="Times New Roman"/>
          <w:i/>
          <w:iCs/>
          <w:sz w:val="27"/>
          <w:lang w:eastAsia="pl-PL"/>
        </w:rPr>
        <w:t xml:space="preserve"> Kierownika </w:t>
      </w:r>
      <w:r w:rsidR="004471C2" w:rsidRPr="004471C2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br/>
      </w:r>
      <w:r>
        <w:rPr>
          <w:rFonts w:ascii="Times New Roman" w:eastAsia="Times New Roman" w:hAnsi="Times New Roman" w:cs="Times New Roman"/>
          <w:i/>
          <w:iCs/>
          <w:sz w:val="27"/>
          <w:lang w:eastAsia="pl-PL"/>
        </w:rPr>
        <w:t xml:space="preserve">                       </w:t>
      </w:r>
      <w:r w:rsidR="004471C2" w:rsidRPr="004471C2">
        <w:rPr>
          <w:rFonts w:ascii="Times New Roman" w:eastAsia="Times New Roman" w:hAnsi="Times New Roman" w:cs="Times New Roman"/>
          <w:i/>
          <w:iCs/>
          <w:sz w:val="27"/>
          <w:lang w:eastAsia="pl-PL"/>
        </w:rPr>
        <w:t xml:space="preserve">Gminnego Ośrodka Pomocy Społecznej w </w:t>
      </w:r>
      <w:r>
        <w:rPr>
          <w:rFonts w:ascii="Times New Roman" w:eastAsia="Times New Roman" w:hAnsi="Times New Roman" w:cs="Times New Roman"/>
          <w:i/>
          <w:iCs/>
          <w:sz w:val="27"/>
          <w:lang w:eastAsia="pl-PL"/>
        </w:rPr>
        <w:t>Bytoniu</w:t>
      </w:r>
    </w:p>
    <w:p w:rsidR="004471C2" w:rsidRPr="004471C2" w:rsidRDefault="004471C2" w:rsidP="004471C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1C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471C2" w:rsidRPr="004471C2" w:rsidRDefault="00E25DB6" w:rsidP="004471C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7"/>
          <w:lang w:eastAsia="pl-PL"/>
        </w:rPr>
        <w:t xml:space="preserve">                          </w:t>
      </w:r>
      <w:r w:rsidR="0046413D">
        <w:rPr>
          <w:rFonts w:ascii="Times New Roman" w:eastAsia="Times New Roman" w:hAnsi="Times New Roman" w:cs="Times New Roman"/>
          <w:i/>
          <w:iCs/>
          <w:sz w:val="27"/>
          <w:lang w:eastAsia="pl-PL"/>
        </w:rPr>
        <w:t>Ewelina Lewandowska</w:t>
      </w:r>
    </w:p>
    <w:p w:rsidR="003546BE" w:rsidRDefault="003546BE"/>
    <w:sectPr w:rsidR="003546BE" w:rsidSect="00354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C0B" w:rsidRDefault="00823C0B" w:rsidP="004471C2">
      <w:pPr>
        <w:spacing w:after="0" w:line="240" w:lineRule="auto"/>
      </w:pPr>
      <w:r>
        <w:separator/>
      </w:r>
    </w:p>
  </w:endnote>
  <w:endnote w:type="continuationSeparator" w:id="0">
    <w:p w:rsidR="00823C0B" w:rsidRDefault="00823C0B" w:rsidP="00447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C0B" w:rsidRDefault="00823C0B" w:rsidP="004471C2">
      <w:pPr>
        <w:spacing w:after="0" w:line="240" w:lineRule="auto"/>
      </w:pPr>
      <w:r>
        <w:separator/>
      </w:r>
    </w:p>
  </w:footnote>
  <w:footnote w:type="continuationSeparator" w:id="0">
    <w:p w:rsidR="00823C0B" w:rsidRDefault="00823C0B" w:rsidP="00447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39A6"/>
    <w:multiLevelType w:val="multilevel"/>
    <w:tmpl w:val="C69E1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EA1F38"/>
    <w:multiLevelType w:val="hybridMultilevel"/>
    <w:tmpl w:val="90B88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0691B"/>
    <w:multiLevelType w:val="multilevel"/>
    <w:tmpl w:val="ED3C9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2F0E07"/>
    <w:multiLevelType w:val="hybridMultilevel"/>
    <w:tmpl w:val="CAAA756A"/>
    <w:lvl w:ilvl="0" w:tplc="31EEFD1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B3E36"/>
    <w:multiLevelType w:val="multilevel"/>
    <w:tmpl w:val="A2B23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880387"/>
    <w:multiLevelType w:val="multilevel"/>
    <w:tmpl w:val="6772D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4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622D73"/>
    <w:multiLevelType w:val="multilevel"/>
    <w:tmpl w:val="B37C1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D44AE9"/>
    <w:multiLevelType w:val="hybridMultilevel"/>
    <w:tmpl w:val="E4CCF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F783A"/>
    <w:multiLevelType w:val="multilevel"/>
    <w:tmpl w:val="FD680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435863"/>
    <w:multiLevelType w:val="multilevel"/>
    <w:tmpl w:val="36829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FA7F97"/>
    <w:multiLevelType w:val="multilevel"/>
    <w:tmpl w:val="20B04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9B1E79"/>
    <w:multiLevelType w:val="hybridMultilevel"/>
    <w:tmpl w:val="3BAA4F46"/>
    <w:lvl w:ilvl="0" w:tplc="32705B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1D790F"/>
    <w:multiLevelType w:val="multilevel"/>
    <w:tmpl w:val="1FECF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943097"/>
    <w:multiLevelType w:val="hybridMultilevel"/>
    <w:tmpl w:val="CAAA756A"/>
    <w:lvl w:ilvl="0" w:tplc="31EEFD1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8908A9"/>
    <w:multiLevelType w:val="multilevel"/>
    <w:tmpl w:val="C06A3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4"/>
  </w:num>
  <w:num w:numId="5">
    <w:abstractNumId w:val="14"/>
  </w:num>
  <w:num w:numId="6">
    <w:abstractNumId w:val="5"/>
  </w:num>
  <w:num w:numId="7">
    <w:abstractNumId w:val="9"/>
  </w:num>
  <w:num w:numId="8">
    <w:abstractNumId w:val="6"/>
  </w:num>
  <w:num w:numId="9">
    <w:abstractNumId w:val="10"/>
  </w:num>
  <w:num w:numId="10">
    <w:abstractNumId w:val="2"/>
  </w:num>
  <w:num w:numId="11">
    <w:abstractNumId w:val="13"/>
  </w:num>
  <w:num w:numId="12">
    <w:abstractNumId w:val="3"/>
  </w:num>
  <w:num w:numId="13">
    <w:abstractNumId w:val="11"/>
  </w:num>
  <w:num w:numId="14">
    <w:abstractNumId w:val="7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1C2"/>
    <w:rsid w:val="0014055D"/>
    <w:rsid w:val="001D325D"/>
    <w:rsid w:val="00204AC8"/>
    <w:rsid w:val="00241125"/>
    <w:rsid w:val="003546BE"/>
    <w:rsid w:val="003D2320"/>
    <w:rsid w:val="004471C2"/>
    <w:rsid w:val="0046413D"/>
    <w:rsid w:val="006D01C5"/>
    <w:rsid w:val="006E77BA"/>
    <w:rsid w:val="007F3375"/>
    <w:rsid w:val="00823C0B"/>
    <w:rsid w:val="00887F3B"/>
    <w:rsid w:val="008D4006"/>
    <w:rsid w:val="00903D23"/>
    <w:rsid w:val="00966BBD"/>
    <w:rsid w:val="00CC3D0E"/>
    <w:rsid w:val="00E058D3"/>
    <w:rsid w:val="00E25DB6"/>
    <w:rsid w:val="00E93031"/>
    <w:rsid w:val="00FF2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47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471C2"/>
    <w:rPr>
      <w:b/>
      <w:bCs/>
    </w:rPr>
  </w:style>
  <w:style w:type="character" w:styleId="Uwydatnienie">
    <w:name w:val="Emphasis"/>
    <w:basedOn w:val="Domylnaczcionkaakapitu"/>
    <w:uiPriority w:val="20"/>
    <w:qFormat/>
    <w:rsid w:val="004471C2"/>
    <w:rPr>
      <w:i/>
      <w:iCs/>
    </w:rPr>
  </w:style>
  <w:style w:type="paragraph" w:customStyle="1" w:styleId="Default">
    <w:name w:val="Default"/>
    <w:rsid w:val="004471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447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71C2"/>
  </w:style>
  <w:style w:type="paragraph" w:styleId="Stopka">
    <w:name w:val="footer"/>
    <w:basedOn w:val="Normalny"/>
    <w:link w:val="StopkaZnak"/>
    <w:uiPriority w:val="99"/>
    <w:semiHidden/>
    <w:unhideWhenUsed/>
    <w:rsid w:val="00447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71C2"/>
  </w:style>
  <w:style w:type="paragraph" w:styleId="Akapitzlist">
    <w:name w:val="List Paragraph"/>
    <w:basedOn w:val="Normalny"/>
    <w:uiPriority w:val="34"/>
    <w:qFormat/>
    <w:rsid w:val="006D01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1097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10</cp:revision>
  <cp:lastPrinted>2020-09-29T09:48:00Z</cp:lastPrinted>
  <dcterms:created xsi:type="dcterms:W3CDTF">2020-09-29T08:36:00Z</dcterms:created>
  <dcterms:modified xsi:type="dcterms:W3CDTF">2020-09-29T11:07:00Z</dcterms:modified>
</cp:coreProperties>
</file>